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1B" w:rsidRPr="00C6552E" w:rsidRDefault="00993B2B" w:rsidP="00290B1B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noProof/>
          <w:sz w:val="20"/>
          <w:szCs w:val="20"/>
        </w:rPr>
        <w:drawing>
          <wp:inline distT="0" distB="0" distL="0" distR="0">
            <wp:extent cx="1343025" cy="400050"/>
            <wp:effectExtent l="0" t="0" r="9525" b="0"/>
            <wp:docPr id="1" name="Picture 1" descr="M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B1B" w:rsidRPr="00C6552E" w:rsidRDefault="00290B1B" w:rsidP="00290B1B">
      <w:pPr>
        <w:jc w:val="center"/>
        <w:rPr>
          <w:rFonts w:ascii="Arial" w:hAnsi="Arial" w:cs="Arial"/>
          <w:i/>
        </w:rPr>
      </w:pPr>
      <w:r w:rsidRPr="00C6552E">
        <w:rPr>
          <w:rFonts w:ascii="Arial" w:hAnsi="Arial" w:cs="Arial"/>
          <w:i/>
          <w:sz w:val="20"/>
          <w:szCs w:val="20"/>
        </w:rPr>
        <w:t>Masters of Arts in Counseling</w:t>
      </w:r>
    </w:p>
    <w:p w:rsidR="00290B1B" w:rsidRPr="00C6552E" w:rsidRDefault="00290B1B" w:rsidP="00290B1B">
      <w:pPr>
        <w:pStyle w:val="Title"/>
        <w:rPr>
          <w:rFonts w:ascii="Arial" w:hAnsi="Arial" w:cs="Arial"/>
          <w:sz w:val="16"/>
          <w:szCs w:val="16"/>
        </w:rPr>
      </w:pPr>
    </w:p>
    <w:p w:rsidR="00290B1B" w:rsidRPr="00C6552E" w:rsidRDefault="00290B1B" w:rsidP="00290B1B">
      <w:pPr>
        <w:pStyle w:val="Title"/>
        <w:rPr>
          <w:rFonts w:ascii="Arial" w:hAnsi="Arial" w:cs="Arial"/>
          <w:sz w:val="28"/>
          <w:szCs w:val="28"/>
        </w:rPr>
      </w:pPr>
      <w:r w:rsidRPr="00C6552E">
        <w:rPr>
          <w:rFonts w:ascii="Arial" w:hAnsi="Arial" w:cs="Arial"/>
          <w:sz w:val="28"/>
          <w:szCs w:val="28"/>
        </w:rPr>
        <w:t>School Counseling Practicum Checklist for Students</w:t>
      </w:r>
    </w:p>
    <w:p w:rsidR="00290B1B" w:rsidRPr="00C6552E" w:rsidRDefault="00290B1B" w:rsidP="00290B1B">
      <w:pPr>
        <w:rPr>
          <w:rFonts w:ascii="Arial" w:hAnsi="Arial" w:cs="Arial"/>
          <w:b/>
          <w:bCs/>
          <w:sz w:val="18"/>
          <w:u w:val="single"/>
        </w:rPr>
      </w:pPr>
    </w:p>
    <w:p w:rsidR="003D3A67" w:rsidRPr="003D3A67" w:rsidRDefault="00290B1B" w:rsidP="003D3A67">
      <w:pPr>
        <w:rPr>
          <w:rFonts w:ascii="Arial" w:hAnsi="Arial" w:cs="Arial"/>
          <w:sz w:val="22"/>
          <w:szCs w:val="22"/>
        </w:rPr>
      </w:pPr>
      <w:r w:rsidRPr="0031028E">
        <w:rPr>
          <w:rFonts w:ascii="Arial" w:hAnsi="Arial" w:cs="Arial"/>
          <w:sz w:val="22"/>
          <w:szCs w:val="22"/>
        </w:rPr>
        <w:t>Students must read the School Practicum Handbook and be familiar with its contents.  Students are responsible for all information contained in the handbook.</w:t>
      </w:r>
      <w:r w:rsidR="003D3A67" w:rsidRPr="003D3A67">
        <w:rPr>
          <w:rFonts w:ascii="Arial" w:hAnsi="Arial" w:cs="Arial"/>
          <w:sz w:val="22"/>
          <w:szCs w:val="22"/>
        </w:rPr>
        <w:t xml:space="preserve"> Students should also refer to the Practicum Planning Sheet for their track and semester to ensure that all materials are submitted on time.</w:t>
      </w:r>
    </w:p>
    <w:p w:rsidR="00290B1B" w:rsidRPr="0031028E" w:rsidRDefault="00290B1B" w:rsidP="00290B1B">
      <w:pPr>
        <w:rPr>
          <w:rFonts w:ascii="Arial" w:hAnsi="Arial" w:cs="Arial"/>
          <w:sz w:val="22"/>
          <w:szCs w:val="22"/>
        </w:rPr>
      </w:pPr>
    </w:p>
    <w:p w:rsidR="00D67AB8" w:rsidRPr="0031028E" w:rsidRDefault="00D67AB8" w:rsidP="00290B1B">
      <w:pPr>
        <w:rPr>
          <w:rFonts w:ascii="Arial" w:hAnsi="Arial" w:cs="Arial"/>
          <w:b/>
          <w:bCs/>
          <w:sz w:val="22"/>
          <w:szCs w:val="22"/>
        </w:rPr>
      </w:pPr>
      <w:r w:rsidRPr="0031028E">
        <w:rPr>
          <w:rFonts w:ascii="Arial" w:hAnsi="Arial" w:cs="Arial"/>
          <w:b/>
          <w:bCs/>
          <w:sz w:val="22"/>
          <w:szCs w:val="22"/>
        </w:rPr>
        <w:t>Prior to the start of the practicum course, students must:</w:t>
      </w:r>
    </w:p>
    <w:p w:rsidR="00D67AB8" w:rsidRPr="0031028E" w:rsidRDefault="00D67AB8" w:rsidP="00D67AB8">
      <w:pPr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31028E">
        <w:rPr>
          <w:rFonts w:ascii="Arial" w:hAnsi="Arial" w:cs="Arial"/>
          <w:bCs/>
          <w:sz w:val="22"/>
          <w:szCs w:val="22"/>
        </w:rPr>
        <w:t>Complete at least 9 credits including COUN 501; COUN 508; &amp; COUN 520</w:t>
      </w:r>
    </w:p>
    <w:p w:rsidR="00D67AB8" w:rsidRPr="0031028E" w:rsidRDefault="00D67AB8" w:rsidP="00D67AB8">
      <w:pPr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31028E">
        <w:rPr>
          <w:rFonts w:ascii="Arial" w:hAnsi="Arial" w:cs="Arial"/>
          <w:bCs/>
          <w:sz w:val="22"/>
          <w:szCs w:val="22"/>
        </w:rPr>
        <w:t>Earn an overall minimum GPA of 3.0</w:t>
      </w:r>
    </w:p>
    <w:p w:rsidR="00D67AB8" w:rsidRPr="0031028E" w:rsidRDefault="00D67AB8" w:rsidP="00290B1B">
      <w:pPr>
        <w:rPr>
          <w:rFonts w:ascii="Arial" w:hAnsi="Arial" w:cs="Arial"/>
          <w:b/>
          <w:bCs/>
          <w:sz w:val="22"/>
          <w:szCs w:val="22"/>
        </w:rPr>
      </w:pPr>
    </w:p>
    <w:p w:rsidR="00290B1B" w:rsidRPr="0031028E" w:rsidRDefault="00A7670B" w:rsidP="00290B1B">
      <w:pPr>
        <w:rPr>
          <w:rFonts w:ascii="Arial" w:hAnsi="Arial" w:cs="Arial"/>
          <w:b/>
          <w:bCs/>
          <w:sz w:val="22"/>
          <w:szCs w:val="22"/>
        </w:rPr>
      </w:pPr>
      <w:r w:rsidRPr="0031028E">
        <w:rPr>
          <w:rFonts w:ascii="Arial" w:hAnsi="Arial" w:cs="Arial"/>
          <w:b/>
          <w:bCs/>
          <w:sz w:val="22"/>
          <w:szCs w:val="22"/>
        </w:rPr>
        <w:t>In addition, th</w:t>
      </w:r>
      <w:r w:rsidR="00290B1B" w:rsidRPr="0031028E">
        <w:rPr>
          <w:rFonts w:ascii="Arial" w:hAnsi="Arial" w:cs="Arial"/>
          <w:b/>
          <w:bCs/>
          <w:sz w:val="22"/>
          <w:szCs w:val="22"/>
        </w:rPr>
        <w:t xml:space="preserve">e following documents must be </w:t>
      </w:r>
      <w:r w:rsidR="005A6C7B">
        <w:rPr>
          <w:rFonts w:ascii="Arial" w:hAnsi="Arial" w:cs="Arial"/>
          <w:b/>
          <w:bCs/>
          <w:sz w:val="22"/>
          <w:szCs w:val="22"/>
        </w:rPr>
        <w:t>uploaded</w:t>
      </w:r>
      <w:r w:rsidR="00290B1B" w:rsidRPr="0031028E">
        <w:rPr>
          <w:rFonts w:ascii="Arial" w:hAnsi="Arial" w:cs="Arial"/>
          <w:b/>
          <w:bCs/>
          <w:sz w:val="22"/>
          <w:szCs w:val="22"/>
        </w:rPr>
        <w:t xml:space="preserve"> </w:t>
      </w:r>
      <w:r w:rsidR="00A87900" w:rsidRPr="0031028E">
        <w:rPr>
          <w:rFonts w:ascii="Arial" w:hAnsi="Arial" w:cs="Arial"/>
          <w:b/>
          <w:bCs/>
          <w:sz w:val="22"/>
          <w:szCs w:val="22"/>
        </w:rPr>
        <w:t xml:space="preserve">to </w:t>
      </w:r>
      <w:r w:rsidR="00213C62">
        <w:rPr>
          <w:rFonts w:ascii="Arial" w:hAnsi="Arial" w:cs="Arial"/>
          <w:b/>
          <w:bCs/>
          <w:sz w:val="22"/>
          <w:szCs w:val="22"/>
        </w:rPr>
        <w:t>Canvas</w:t>
      </w:r>
      <w:r w:rsidR="00A87900" w:rsidRPr="0031028E">
        <w:rPr>
          <w:rFonts w:ascii="Arial" w:hAnsi="Arial" w:cs="Arial"/>
          <w:b/>
          <w:bCs/>
          <w:sz w:val="22"/>
          <w:szCs w:val="22"/>
        </w:rPr>
        <w:t xml:space="preserve"> </w:t>
      </w:r>
      <w:r w:rsidR="00290B1B" w:rsidRPr="0031028E">
        <w:rPr>
          <w:rFonts w:ascii="Arial" w:hAnsi="Arial" w:cs="Arial"/>
          <w:b/>
          <w:bCs/>
          <w:sz w:val="22"/>
          <w:szCs w:val="22"/>
        </w:rPr>
        <w:t>prior to the start of the practicum course.</w:t>
      </w:r>
    </w:p>
    <w:p w:rsidR="0071695D" w:rsidRPr="0031028E" w:rsidRDefault="00290B1B" w:rsidP="00290B1B">
      <w:pPr>
        <w:numPr>
          <w:ilvl w:val="0"/>
          <w:numId w:val="1"/>
        </w:numPr>
        <w:rPr>
          <w:rFonts w:ascii="Arial" w:eastAsia="Arial Unicode MS" w:hAnsi="Arial" w:cs="Arial"/>
          <w:sz w:val="22"/>
          <w:szCs w:val="22"/>
        </w:rPr>
      </w:pPr>
      <w:r w:rsidRPr="0031028E">
        <w:rPr>
          <w:rFonts w:ascii="Arial" w:eastAsia="Arial Unicode MS" w:hAnsi="Arial" w:cs="Arial"/>
          <w:sz w:val="22"/>
          <w:szCs w:val="22"/>
        </w:rPr>
        <w:t>A completed</w:t>
      </w:r>
      <w:r w:rsidR="00A7670B" w:rsidRPr="0031028E">
        <w:rPr>
          <w:rFonts w:ascii="Arial" w:eastAsia="Arial Unicode MS" w:hAnsi="Arial" w:cs="Arial"/>
          <w:sz w:val="22"/>
          <w:szCs w:val="22"/>
        </w:rPr>
        <w:t xml:space="preserve"> Practicum Pre-Registration form</w:t>
      </w:r>
    </w:p>
    <w:p w:rsidR="00290B1B" w:rsidRPr="003D3A67" w:rsidRDefault="00290B1B" w:rsidP="003D3A67">
      <w:pPr>
        <w:numPr>
          <w:ilvl w:val="0"/>
          <w:numId w:val="1"/>
        </w:numPr>
        <w:rPr>
          <w:rFonts w:ascii="Arial" w:eastAsia="Arial Unicode MS" w:hAnsi="Arial" w:cs="Arial"/>
          <w:sz w:val="22"/>
          <w:szCs w:val="22"/>
        </w:rPr>
      </w:pPr>
      <w:r w:rsidRPr="0031028E">
        <w:rPr>
          <w:rFonts w:ascii="Arial" w:eastAsia="Arial Unicode MS" w:hAnsi="Arial" w:cs="Arial"/>
          <w:sz w:val="22"/>
          <w:szCs w:val="22"/>
        </w:rPr>
        <w:t>A completed Checklist</w:t>
      </w:r>
      <w:r w:rsidR="00A7670B" w:rsidRPr="0031028E">
        <w:rPr>
          <w:rFonts w:ascii="Arial" w:eastAsia="Arial Unicode MS" w:hAnsi="Arial" w:cs="Arial"/>
          <w:sz w:val="22"/>
          <w:szCs w:val="22"/>
        </w:rPr>
        <w:t xml:space="preserve"> for Potential Site Supervisor </w:t>
      </w:r>
      <w:r w:rsidR="000251E3">
        <w:rPr>
          <w:rFonts w:ascii="Arial" w:eastAsia="Arial Unicode MS" w:hAnsi="Arial" w:cs="Arial"/>
          <w:sz w:val="22"/>
          <w:szCs w:val="22"/>
        </w:rPr>
        <w:t>Form</w:t>
      </w:r>
    </w:p>
    <w:p w:rsidR="00290B1B" w:rsidRPr="0031028E" w:rsidRDefault="00290B1B" w:rsidP="00290B1B">
      <w:pPr>
        <w:numPr>
          <w:ilvl w:val="0"/>
          <w:numId w:val="1"/>
        </w:numPr>
        <w:rPr>
          <w:rFonts w:ascii="Arial" w:eastAsia="Arial Unicode MS" w:hAnsi="Arial" w:cs="Arial"/>
          <w:sz w:val="22"/>
          <w:szCs w:val="22"/>
        </w:rPr>
      </w:pPr>
      <w:r w:rsidRPr="0031028E">
        <w:rPr>
          <w:rFonts w:ascii="Arial" w:eastAsia="Arial Unicode MS" w:hAnsi="Arial" w:cs="Arial"/>
          <w:sz w:val="22"/>
          <w:szCs w:val="22"/>
        </w:rPr>
        <w:t>Proof of student membership in ACA or ASCA</w:t>
      </w:r>
    </w:p>
    <w:p w:rsidR="00290B1B" w:rsidRPr="0031028E" w:rsidRDefault="00290B1B" w:rsidP="00290B1B">
      <w:pPr>
        <w:numPr>
          <w:ilvl w:val="0"/>
          <w:numId w:val="1"/>
        </w:numPr>
        <w:rPr>
          <w:rFonts w:ascii="Arial" w:eastAsia="Arial Unicode MS" w:hAnsi="Arial" w:cs="Arial"/>
          <w:sz w:val="22"/>
          <w:szCs w:val="22"/>
        </w:rPr>
      </w:pPr>
      <w:r w:rsidRPr="0031028E">
        <w:rPr>
          <w:rFonts w:ascii="Arial" w:eastAsia="Arial Unicode MS" w:hAnsi="Arial" w:cs="Arial"/>
          <w:sz w:val="22"/>
          <w:szCs w:val="22"/>
        </w:rPr>
        <w:t>Proof of Liability Insurance</w:t>
      </w:r>
    </w:p>
    <w:p w:rsidR="00A7670B" w:rsidRPr="0031028E" w:rsidRDefault="00A7670B" w:rsidP="00290B1B">
      <w:pPr>
        <w:numPr>
          <w:ilvl w:val="0"/>
          <w:numId w:val="1"/>
        </w:numPr>
        <w:rPr>
          <w:rFonts w:ascii="Arial" w:eastAsia="Arial Unicode MS" w:hAnsi="Arial" w:cs="Arial"/>
          <w:sz w:val="22"/>
          <w:szCs w:val="22"/>
        </w:rPr>
      </w:pPr>
      <w:r w:rsidRPr="0031028E">
        <w:rPr>
          <w:rFonts w:ascii="Arial" w:eastAsia="Arial Unicode MS" w:hAnsi="Arial" w:cs="Arial"/>
          <w:sz w:val="22"/>
          <w:szCs w:val="22"/>
        </w:rPr>
        <w:t>FBI Background Check (</w:t>
      </w:r>
      <w:r w:rsidR="0031028E" w:rsidRPr="0031028E">
        <w:rPr>
          <w:rFonts w:ascii="Arial" w:eastAsia="Arial Unicode MS" w:hAnsi="Arial" w:cs="Arial"/>
          <w:sz w:val="22"/>
          <w:szCs w:val="22"/>
        </w:rPr>
        <w:t xml:space="preserve">PA students: </w:t>
      </w:r>
      <w:r w:rsidRPr="0031028E">
        <w:rPr>
          <w:rFonts w:ascii="Arial" w:eastAsia="Arial Unicode MS" w:hAnsi="Arial" w:cs="Arial"/>
          <w:sz w:val="22"/>
          <w:szCs w:val="22"/>
        </w:rPr>
        <w:t>through PDE)</w:t>
      </w:r>
    </w:p>
    <w:p w:rsidR="00A7670B" w:rsidRPr="0031028E" w:rsidRDefault="0071695D" w:rsidP="00290B1B">
      <w:pPr>
        <w:numPr>
          <w:ilvl w:val="0"/>
          <w:numId w:val="1"/>
        </w:numPr>
        <w:rPr>
          <w:rFonts w:ascii="Arial" w:eastAsia="Arial Unicode MS" w:hAnsi="Arial" w:cs="Arial"/>
          <w:sz w:val="22"/>
          <w:szCs w:val="22"/>
        </w:rPr>
      </w:pPr>
      <w:r w:rsidRPr="0031028E">
        <w:rPr>
          <w:rFonts w:ascii="Arial" w:eastAsia="Arial Unicode MS" w:hAnsi="Arial" w:cs="Arial"/>
          <w:sz w:val="22"/>
          <w:szCs w:val="22"/>
        </w:rPr>
        <w:t xml:space="preserve">PA </w:t>
      </w:r>
      <w:r w:rsidR="00A7670B" w:rsidRPr="0031028E">
        <w:rPr>
          <w:rFonts w:ascii="Arial" w:eastAsia="Arial Unicode MS" w:hAnsi="Arial" w:cs="Arial"/>
          <w:sz w:val="22"/>
          <w:szCs w:val="22"/>
        </w:rPr>
        <w:t>Child Abuse History Clearance</w:t>
      </w:r>
      <w:r w:rsidR="0031028E" w:rsidRPr="0031028E">
        <w:rPr>
          <w:rFonts w:ascii="Arial" w:eastAsia="Arial Unicode MS" w:hAnsi="Arial" w:cs="Arial"/>
          <w:sz w:val="22"/>
          <w:szCs w:val="22"/>
        </w:rPr>
        <w:t xml:space="preserve"> or your state’s equivalent clearance</w:t>
      </w:r>
    </w:p>
    <w:p w:rsidR="00A7670B" w:rsidRPr="0031028E" w:rsidRDefault="0071695D" w:rsidP="00290B1B">
      <w:pPr>
        <w:numPr>
          <w:ilvl w:val="0"/>
          <w:numId w:val="1"/>
        </w:numPr>
        <w:rPr>
          <w:rFonts w:ascii="Arial" w:eastAsia="Arial Unicode MS" w:hAnsi="Arial" w:cs="Arial"/>
          <w:sz w:val="22"/>
          <w:szCs w:val="22"/>
        </w:rPr>
      </w:pPr>
      <w:r w:rsidRPr="0031028E">
        <w:rPr>
          <w:rFonts w:ascii="Arial" w:eastAsia="Arial Unicode MS" w:hAnsi="Arial" w:cs="Arial"/>
          <w:sz w:val="22"/>
          <w:szCs w:val="22"/>
        </w:rPr>
        <w:t xml:space="preserve">PA </w:t>
      </w:r>
      <w:r w:rsidR="00A7670B" w:rsidRPr="0031028E">
        <w:rPr>
          <w:rFonts w:ascii="Arial" w:eastAsia="Arial Unicode MS" w:hAnsi="Arial" w:cs="Arial"/>
          <w:sz w:val="22"/>
          <w:szCs w:val="22"/>
        </w:rPr>
        <w:t xml:space="preserve">Criminal Record Check </w:t>
      </w:r>
      <w:r w:rsidR="0031028E" w:rsidRPr="0031028E">
        <w:rPr>
          <w:rFonts w:ascii="Arial" w:eastAsia="Arial Unicode MS" w:hAnsi="Arial" w:cs="Arial"/>
          <w:sz w:val="22"/>
          <w:szCs w:val="22"/>
        </w:rPr>
        <w:t>or your state’s equivalent clearance</w:t>
      </w:r>
    </w:p>
    <w:p w:rsidR="00A7670B" w:rsidRPr="0031028E" w:rsidRDefault="00A7670B" w:rsidP="00290B1B">
      <w:pPr>
        <w:numPr>
          <w:ilvl w:val="0"/>
          <w:numId w:val="1"/>
        </w:numPr>
        <w:rPr>
          <w:rFonts w:ascii="Arial" w:eastAsia="Arial Unicode MS" w:hAnsi="Arial" w:cs="Arial"/>
          <w:sz w:val="22"/>
          <w:szCs w:val="22"/>
        </w:rPr>
      </w:pPr>
      <w:r w:rsidRPr="0031028E">
        <w:rPr>
          <w:rFonts w:ascii="Arial" w:eastAsia="Arial Unicode MS" w:hAnsi="Arial" w:cs="Arial"/>
          <w:sz w:val="22"/>
          <w:szCs w:val="22"/>
        </w:rPr>
        <w:t>Any additional clearances required by site</w:t>
      </w:r>
    </w:p>
    <w:p w:rsidR="00290B1B" w:rsidRPr="00500217" w:rsidRDefault="0031028E" w:rsidP="00C904AF">
      <w:pPr>
        <w:numPr>
          <w:ilvl w:val="0"/>
          <w:numId w:val="1"/>
        </w:numPr>
        <w:rPr>
          <w:rFonts w:ascii="Arial" w:eastAsia="Arial Unicode MS" w:hAnsi="Arial" w:cs="Arial"/>
          <w:sz w:val="18"/>
          <w:szCs w:val="18"/>
        </w:rPr>
      </w:pPr>
      <w:r w:rsidRPr="0031028E">
        <w:rPr>
          <w:rFonts w:ascii="Arial" w:eastAsia="Arial Unicode MS" w:hAnsi="Arial" w:cs="Arial"/>
          <w:sz w:val="22"/>
          <w:szCs w:val="22"/>
        </w:rPr>
        <w:t>Copy of c</w:t>
      </w:r>
      <w:r w:rsidR="00290B1B" w:rsidRPr="0031028E">
        <w:rPr>
          <w:rFonts w:ascii="Arial" w:eastAsia="Arial Unicode MS" w:hAnsi="Arial" w:cs="Arial"/>
          <w:sz w:val="22"/>
          <w:szCs w:val="22"/>
        </w:rPr>
        <w:t xml:space="preserve">urrent TB </w:t>
      </w:r>
      <w:r w:rsidR="004E79E5" w:rsidRPr="0031028E">
        <w:rPr>
          <w:rFonts w:ascii="Arial" w:eastAsia="Arial Unicode MS" w:hAnsi="Arial" w:cs="Arial"/>
          <w:sz w:val="22"/>
          <w:szCs w:val="22"/>
        </w:rPr>
        <w:t>t</w:t>
      </w:r>
      <w:r w:rsidR="00290B1B" w:rsidRPr="0031028E">
        <w:rPr>
          <w:rFonts w:ascii="Arial" w:eastAsia="Arial Unicode MS" w:hAnsi="Arial" w:cs="Arial"/>
          <w:sz w:val="22"/>
          <w:szCs w:val="22"/>
        </w:rPr>
        <w:t xml:space="preserve">est </w:t>
      </w:r>
      <w:r w:rsidR="004E79E5" w:rsidRPr="0031028E">
        <w:rPr>
          <w:rFonts w:ascii="Arial" w:eastAsia="Arial Unicode MS" w:hAnsi="Arial" w:cs="Arial"/>
          <w:sz w:val="22"/>
          <w:szCs w:val="22"/>
        </w:rPr>
        <w:t>r</w:t>
      </w:r>
      <w:r w:rsidR="00290B1B" w:rsidRPr="0031028E">
        <w:rPr>
          <w:rFonts w:ascii="Arial" w:eastAsia="Arial Unicode MS" w:hAnsi="Arial" w:cs="Arial"/>
          <w:sz w:val="22"/>
          <w:szCs w:val="22"/>
        </w:rPr>
        <w:t>esults</w:t>
      </w:r>
      <w:r w:rsidR="00C904AF" w:rsidRPr="0031028E">
        <w:rPr>
          <w:rFonts w:ascii="Arial" w:eastAsia="Arial Unicode MS" w:hAnsi="Arial" w:cs="Arial"/>
          <w:sz w:val="22"/>
          <w:szCs w:val="22"/>
        </w:rPr>
        <w:t xml:space="preserve"> </w:t>
      </w:r>
      <w:r w:rsidRPr="00500217">
        <w:rPr>
          <w:rFonts w:ascii="Arial" w:eastAsia="Arial Unicode MS" w:hAnsi="Arial" w:cs="Arial"/>
          <w:sz w:val="18"/>
          <w:szCs w:val="18"/>
        </w:rPr>
        <w:t>(</w:t>
      </w:r>
      <w:r w:rsidR="00500217" w:rsidRPr="00500217">
        <w:rPr>
          <w:rFonts w:ascii="Arial" w:eastAsia="Arial Unicode MS" w:hAnsi="Arial" w:cs="Arial"/>
          <w:sz w:val="18"/>
          <w:szCs w:val="18"/>
        </w:rPr>
        <w:t>no older than</w:t>
      </w:r>
      <w:r w:rsidRPr="00500217">
        <w:rPr>
          <w:rFonts w:ascii="Arial" w:eastAsia="Arial Unicode MS" w:hAnsi="Arial" w:cs="Arial"/>
          <w:sz w:val="18"/>
          <w:szCs w:val="18"/>
        </w:rPr>
        <w:t xml:space="preserve"> one year</w:t>
      </w:r>
      <w:r w:rsidR="00500217" w:rsidRPr="00500217">
        <w:rPr>
          <w:rFonts w:ascii="Arial" w:eastAsia="Arial Unicode MS" w:hAnsi="Arial" w:cs="Arial"/>
          <w:sz w:val="18"/>
          <w:szCs w:val="18"/>
        </w:rPr>
        <w:t>, requirement may vary by site</w:t>
      </w:r>
      <w:r w:rsidRPr="00500217">
        <w:rPr>
          <w:rFonts w:ascii="Arial" w:eastAsia="Arial Unicode MS" w:hAnsi="Arial" w:cs="Arial"/>
          <w:sz w:val="18"/>
          <w:szCs w:val="18"/>
        </w:rPr>
        <w:t>)</w:t>
      </w:r>
    </w:p>
    <w:p w:rsidR="00A7670B" w:rsidRPr="0031028E" w:rsidRDefault="00A87900" w:rsidP="00C904AF">
      <w:pPr>
        <w:numPr>
          <w:ilvl w:val="0"/>
          <w:numId w:val="1"/>
        </w:numPr>
        <w:rPr>
          <w:rFonts w:ascii="Arial" w:eastAsia="Arial Unicode MS" w:hAnsi="Arial" w:cs="Arial"/>
          <w:i/>
          <w:sz w:val="22"/>
          <w:szCs w:val="22"/>
        </w:rPr>
      </w:pPr>
      <w:r w:rsidRPr="0031028E">
        <w:rPr>
          <w:rFonts w:ascii="Arial" w:eastAsia="Arial Unicode MS" w:hAnsi="Arial" w:cs="Arial"/>
          <w:sz w:val="22"/>
          <w:szCs w:val="22"/>
        </w:rPr>
        <w:t xml:space="preserve">Counseling </w:t>
      </w:r>
      <w:r w:rsidR="00AF2B26" w:rsidRPr="0031028E">
        <w:rPr>
          <w:rFonts w:ascii="Arial" w:eastAsia="Arial Unicode MS" w:hAnsi="Arial" w:cs="Arial"/>
          <w:sz w:val="22"/>
          <w:szCs w:val="22"/>
        </w:rPr>
        <w:t xml:space="preserve">Verification </w:t>
      </w:r>
      <w:r w:rsidR="00E864BF" w:rsidRPr="0031028E">
        <w:rPr>
          <w:rFonts w:ascii="Arial" w:eastAsia="Arial Unicode MS" w:hAnsi="Arial" w:cs="Arial"/>
          <w:sz w:val="22"/>
          <w:szCs w:val="22"/>
        </w:rPr>
        <w:t>f</w:t>
      </w:r>
      <w:r w:rsidR="00AF2B26" w:rsidRPr="0031028E">
        <w:rPr>
          <w:rFonts w:ascii="Arial" w:eastAsia="Arial Unicode MS" w:hAnsi="Arial" w:cs="Arial"/>
          <w:sz w:val="22"/>
          <w:szCs w:val="22"/>
        </w:rPr>
        <w:t>orm</w:t>
      </w:r>
    </w:p>
    <w:p w:rsidR="00AF2B26" w:rsidRPr="0031028E" w:rsidRDefault="00AF2B26" w:rsidP="00C904AF">
      <w:pPr>
        <w:numPr>
          <w:ilvl w:val="0"/>
          <w:numId w:val="1"/>
        </w:numPr>
        <w:rPr>
          <w:rFonts w:ascii="Arial" w:eastAsia="Arial Unicode MS" w:hAnsi="Arial" w:cs="Arial"/>
          <w:i/>
          <w:sz w:val="22"/>
          <w:szCs w:val="22"/>
        </w:rPr>
      </w:pPr>
      <w:r w:rsidRPr="0031028E">
        <w:rPr>
          <w:rFonts w:ascii="Arial" w:eastAsia="Arial Unicode MS" w:hAnsi="Arial" w:cs="Arial"/>
          <w:sz w:val="22"/>
          <w:szCs w:val="22"/>
        </w:rPr>
        <w:t xml:space="preserve">Counseling Reflection </w:t>
      </w:r>
      <w:r w:rsidR="00E864BF" w:rsidRPr="0031028E">
        <w:rPr>
          <w:rFonts w:ascii="Arial" w:eastAsia="Arial Unicode MS" w:hAnsi="Arial" w:cs="Arial"/>
          <w:sz w:val="22"/>
          <w:szCs w:val="22"/>
        </w:rPr>
        <w:t>e</w:t>
      </w:r>
      <w:r w:rsidRPr="0031028E">
        <w:rPr>
          <w:rFonts w:ascii="Arial" w:eastAsia="Arial Unicode MS" w:hAnsi="Arial" w:cs="Arial"/>
          <w:sz w:val="22"/>
          <w:szCs w:val="22"/>
        </w:rPr>
        <w:t>ssay (300-500 words</w:t>
      </w:r>
      <w:r w:rsidR="003D3A67">
        <w:rPr>
          <w:rFonts w:ascii="Arial" w:eastAsia="Arial Unicode MS" w:hAnsi="Arial" w:cs="Arial"/>
          <w:sz w:val="22"/>
          <w:szCs w:val="22"/>
        </w:rPr>
        <w:t>, see guidelines</w:t>
      </w:r>
      <w:r w:rsidRPr="0031028E">
        <w:rPr>
          <w:rFonts w:ascii="Arial" w:eastAsia="Arial Unicode MS" w:hAnsi="Arial" w:cs="Arial"/>
          <w:sz w:val="22"/>
          <w:szCs w:val="22"/>
        </w:rPr>
        <w:t>)</w:t>
      </w:r>
    </w:p>
    <w:p w:rsidR="00A7670B" w:rsidRPr="004858C1" w:rsidRDefault="00A7670B" w:rsidP="00C904AF">
      <w:pPr>
        <w:numPr>
          <w:ilvl w:val="0"/>
          <w:numId w:val="1"/>
        </w:numPr>
        <w:rPr>
          <w:rFonts w:ascii="Arial" w:eastAsia="Arial Unicode MS" w:hAnsi="Arial" w:cs="Arial"/>
          <w:i/>
          <w:sz w:val="22"/>
          <w:szCs w:val="22"/>
        </w:rPr>
      </w:pPr>
      <w:r w:rsidRPr="004858C1">
        <w:rPr>
          <w:rFonts w:ascii="Arial" w:eastAsia="Arial Unicode MS" w:hAnsi="Arial" w:cs="Arial"/>
          <w:sz w:val="22"/>
          <w:szCs w:val="22"/>
        </w:rPr>
        <w:t xml:space="preserve">Reflection </w:t>
      </w:r>
      <w:r w:rsidR="00D36D71" w:rsidRPr="004858C1">
        <w:rPr>
          <w:rFonts w:ascii="Arial" w:eastAsia="Arial Unicode MS" w:hAnsi="Arial" w:cs="Arial"/>
          <w:sz w:val="22"/>
          <w:szCs w:val="22"/>
        </w:rPr>
        <w:t xml:space="preserve">essay </w:t>
      </w:r>
      <w:r w:rsidRPr="004858C1">
        <w:rPr>
          <w:rFonts w:ascii="Arial" w:eastAsia="Arial Unicode MS" w:hAnsi="Arial" w:cs="Arial"/>
          <w:sz w:val="22"/>
          <w:szCs w:val="22"/>
        </w:rPr>
        <w:t xml:space="preserve">on your perceived strengths and weaknesses as a counselor, </w:t>
      </w:r>
      <w:r w:rsidR="004858C1" w:rsidRPr="004858C1">
        <w:rPr>
          <w:rFonts w:ascii="Arial" w:hAnsi="Arial" w:cs="Arial"/>
          <w:sz w:val="22"/>
          <w:szCs w:val="22"/>
        </w:rPr>
        <w:t xml:space="preserve">specifically examining your progress through the program’s critical competencies </w:t>
      </w:r>
      <w:r w:rsidRPr="004858C1">
        <w:rPr>
          <w:rFonts w:ascii="Arial" w:eastAsia="Arial Unicode MS" w:hAnsi="Arial" w:cs="Arial"/>
          <w:sz w:val="22"/>
          <w:szCs w:val="22"/>
        </w:rPr>
        <w:t>(300-500 words</w:t>
      </w:r>
      <w:r w:rsidR="003D3A67" w:rsidRPr="004858C1">
        <w:rPr>
          <w:rFonts w:ascii="Arial" w:eastAsia="Arial Unicode MS" w:hAnsi="Arial" w:cs="Arial"/>
          <w:sz w:val="22"/>
          <w:szCs w:val="22"/>
        </w:rPr>
        <w:t>, see guidelines</w:t>
      </w:r>
      <w:r w:rsidRPr="004858C1">
        <w:rPr>
          <w:rFonts w:ascii="Arial" w:eastAsia="Arial Unicode MS" w:hAnsi="Arial" w:cs="Arial"/>
          <w:sz w:val="22"/>
          <w:szCs w:val="22"/>
        </w:rPr>
        <w:t>)</w:t>
      </w:r>
    </w:p>
    <w:p w:rsidR="00290B1B" w:rsidRPr="0031028E" w:rsidRDefault="00290B1B" w:rsidP="00290B1B">
      <w:pPr>
        <w:rPr>
          <w:rFonts w:ascii="Arial" w:eastAsia="Arial Unicode MS" w:hAnsi="Arial" w:cs="Arial"/>
          <w:b/>
          <w:bCs/>
          <w:sz w:val="22"/>
          <w:szCs w:val="22"/>
        </w:rPr>
      </w:pPr>
    </w:p>
    <w:p w:rsidR="00290B1B" w:rsidRPr="0031028E" w:rsidRDefault="00290B1B" w:rsidP="00290B1B">
      <w:pPr>
        <w:rPr>
          <w:rFonts w:ascii="Arial" w:eastAsia="Arial Unicode MS" w:hAnsi="Arial" w:cs="Arial"/>
          <w:b/>
          <w:bCs/>
          <w:sz w:val="22"/>
          <w:szCs w:val="22"/>
        </w:rPr>
      </w:pPr>
      <w:r w:rsidRPr="0031028E">
        <w:rPr>
          <w:rFonts w:ascii="Arial" w:eastAsia="Arial Unicode MS" w:hAnsi="Arial" w:cs="Arial"/>
          <w:b/>
          <w:bCs/>
          <w:sz w:val="22"/>
          <w:szCs w:val="22"/>
        </w:rPr>
        <w:t>Whe</w:t>
      </w:r>
      <w:r w:rsidR="00A7670B" w:rsidRPr="0031028E">
        <w:rPr>
          <w:rFonts w:ascii="Arial" w:eastAsia="Arial Unicode MS" w:hAnsi="Arial" w:cs="Arial"/>
          <w:b/>
          <w:bCs/>
          <w:sz w:val="22"/>
          <w:szCs w:val="22"/>
        </w:rPr>
        <w:t xml:space="preserve">n you receive notification that your proposed site and site supervisor have been approved, </w:t>
      </w:r>
      <w:r w:rsidRPr="0031028E">
        <w:rPr>
          <w:rFonts w:ascii="Arial" w:eastAsia="Arial Unicode MS" w:hAnsi="Arial" w:cs="Arial"/>
          <w:b/>
          <w:bCs/>
          <w:sz w:val="22"/>
          <w:szCs w:val="22"/>
          <w:u w:val="single"/>
        </w:rPr>
        <w:t>you must formalize the arrangement</w:t>
      </w:r>
      <w:r w:rsidRPr="0031028E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r w:rsidR="008C4300" w:rsidRPr="0031028E">
        <w:rPr>
          <w:rFonts w:ascii="Arial" w:eastAsia="Arial Unicode MS" w:hAnsi="Arial" w:cs="Arial"/>
          <w:b/>
          <w:bCs/>
          <w:sz w:val="22"/>
          <w:szCs w:val="22"/>
        </w:rPr>
        <w:t>by obtaining a signed Contract</w:t>
      </w:r>
      <w:r w:rsidRPr="0031028E">
        <w:rPr>
          <w:rFonts w:ascii="Arial" w:eastAsia="Arial Unicode MS" w:hAnsi="Arial" w:cs="Arial"/>
          <w:b/>
          <w:bCs/>
          <w:sz w:val="22"/>
          <w:szCs w:val="22"/>
        </w:rPr>
        <w:t>.  The following signatures are required to be on the contract</w:t>
      </w:r>
      <w:r w:rsidR="003D3A67">
        <w:rPr>
          <w:rFonts w:ascii="Arial" w:eastAsia="Arial Unicode MS" w:hAnsi="Arial" w:cs="Arial"/>
          <w:b/>
          <w:bCs/>
          <w:sz w:val="22"/>
          <w:szCs w:val="22"/>
        </w:rPr>
        <w:t xml:space="preserve"> when you submit it</w:t>
      </w:r>
      <w:r w:rsidRPr="0031028E">
        <w:rPr>
          <w:rFonts w:ascii="Arial" w:eastAsia="Arial Unicode MS" w:hAnsi="Arial" w:cs="Arial"/>
          <w:b/>
          <w:bCs/>
          <w:sz w:val="22"/>
          <w:szCs w:val="22"/>
        </w:rPr>
        <w:t>.</w:t>
      </w:r>
    </w:p>
    <w:p w:rsidR="00290B1B" w:rsidRPr="0031028E" w:rsidRDefault="00290B1B" w:rsidP="00290B1B">
      <w:pPr>
        <w:numPr>
          <w:ilvl w:val="0"/>
          <w:numId w:val="2"/>
        </w:numPr>
        <w:ind w:firstLine="0"/>
        <w:rPr>
          <w:rFonts w:ascii="Arial" w:hAnsi="Arial" w:cs="Arial"/>
          <w:sz w:val="22"/>
          <w:szCs w:val="22"/>
        </w:rPr>
      </w:pPr>
      <w:r w:rsidRPr="0031028E">
        <w:rPr>
          <w:rFonts w:ascii="Arial" w:hAnsi="Arial" w:cs="Arial"/>
          <w:sz w:val="22"/>
          <w:szCs w:val="22"/>
        </w:rPr>
        <w:t>Your signature</w:t>
      </w:r>
    </w:p>
    <w:p w:rsidR="00290B1B" w:rsidRPr="0031028E" w:rsidRDefault="006776A2" w:rsidP="00290B1B">
      <w:pPr>
        <w:numPr>
          <w:ilvl w:val="0"/>
          <w:numId w:val="2"/>
        </w:numPr>
        <w:ind w:firstLine="0"/>
        <w:rPr>
          <w:rFonts w:ascii="Arial" w:hAnsi="Arial" w:cs="Arial"/>
          <w:sz w:val="22"/>
          <w:szCs w:val="22"/>
        </w:rPr>
      </w:pPr>
      <w:r w:rsidRPr="0031028E">
        <w:rPr>
          <w:rFonts w:ascii="Arial" w:hAnsi="Arial" w:cs="Arial"/>
          <w:sz w:val="22"/>
          <w:szCs w:val="22"/>
        </w:rPr>
        <w:t>Your direct Site S</w:t>
      </w:r>
      <w:r w:rsidR="00290B1B" w:rsidRPr="0031028E">
        <w:rPr>
          <w:rFonts w:ascii="Arial" w:hAnsi="Arial" w:cs="Arial"/>
          <w:sz w:val="22"/>
          <w:szCs w:val="22"/>
        </w:rPr>
        <w:t>upervisor’s signature</w:t>
      </w:r>
    </w:p>
    <w:p w:rsidR="00500217" w:rsidRPr="0031028E" w:rsidRDefault="00500217" w:rsidP="00500217">
      <w:pPr>
        <w:ind w:left="1530"/>
        <w:rPr>
          <w:rFonts w:ascii="Arial" w:hAnsi="Arial" w:cs="Arial"/>
          <w:sz w:val="22"/>
          <w:szCs w:val="22"/>
        </w:rPr>
      </w:pPr>
    </w:p>
    <w:p w:rsidR="00290B1B" w:rsidRDefault="00A87900" w:rsidP="00290B1B">
      <w:pPr>
        <w:rPr>
          <w:rFonts w:ascii="Arial" w:hAnsi="Arial" w:cs="Arial"/>
          <w:sz w:val="22"/>
          <w:szCs w:val="22"/>
        </w:rPr>
      </w:pPr>
      <w:r w:rsidRPr="0031028E">
        <w:rPr>
          <w:rFonts w:ascii="Arial" w:hAnsi="Arial" w:cs="Arial"/>
          <w:sz w:val="22"/>
          <w:szCs w:val="22"/>
        </w:rPr>
        <w:t>You will not be</w:t>
      </w:r>
      <w:r w:rsidR="003D3A67">
        <w:rPr>
          <w:rFonts w:ascii="Arial" w:hAnsi="Arial" w:cs="Arial"/>
          <w:sz w:val="22"/>
          <w:szCs w:val="22"/>
        </w:rPr>
        <w:t xml:space="preserve"> able to register</w:t>
      </w:r>
      <w:r w:rsidRPr="0031028E">
        <w:rPr>
          <w:rFonts w:ascii="Arial" w:hAnsi="Arial" w:cs="Arial"/>
          <w:sz w:val="22"/>
          <w:szCs w:val="22"/>
        </w:rPr>
        <w:t xml:space="preserve"> for Practicum until all of the pre-requisites have been met and each registration document has been submitted.  When all criteria have been met and approval has been given, you will</w:t>
      </w:r>
      <w:r w:rsidR="003D3A67">
        <w:rPr>
          <w:rFonts w:ascii="Arial" w:hAnsi="Arial" w:cs="Arial"/>
          <w:sz w:val="22"/>
          <w:szCs w:val="22"/>
        </w:rPr>
        <w:t xml:space="preserve"> receive a signed copy of the contract and</w:t>
      </w:r>
      <w:r w:rsidRPr="0031028E">
        <w:rPr>
          <w:rFonts w:ascii="Arial" w:hAnsi="Arial" w:cs="Arial"/>
          <w:sz w:val="22"/>
          <w:szCs w:val="22"/>
        </w:rPr>
        <w:t xml:space="preserve"> be granted permission to enroll in the Practicum course.</w:t>
      </w:r>
    </w:p>
    <w:p w:rsidR="00500217" w:rsidRPr="0031028E" w:rsidRDefault="00500217" w:rsidP="00290B1B">
      <w:pPr>
        <w:rPr>
          <w:rFonts w:ascii="Arial" w:hAnsi="Arial" w:cs="Arial"/>
          <w:sz w:val="22"/>
          <w:szCs w:val="22"/>
        </w:rPr>
      </w:pPr>
    </w:p>
    <w:p w:rsidR="00290B1B" w:rsidRPr="0031028E" w:rsidRDefault="00290B1B" w:rsidP="00290B1B">
      <w:pPr>
        <w:rPr>
          <w:rFonts w:ascii="Arial" w:hAnsi="Arial" w:cs="Arial"/>
          <w:b/>
          <w:sz w:val="22"/>
          <w:szCs w:val="22"/>
        </w:rPr>
      </w:pPr>
      <w:r w:rsidRPr="0031028E">
        <w:rPr>
          <w:rFonts w:ascii="Arial" w:hAnsi="Arial" w:cs="Arial"/>
          <w:b/>
          <w:sz w:val="22"/>
          <w:szCs w:val="22"/>
        </w:rPr>
        <w:t xml:space="preserve">REMEMBER:  You </w:t>
      </w:r>
      <w:r w:rsidRPr="0031028E">
        <w:rPr>
          <w:rFonts w:ascii="Arial" w:hAnsi="Arial" w:cs="Arial"/>
          <w:b/>
          <w:sz w:val="22"/>
          <w:szCs w:val="22"/>
          <w:u w:val="single"/>
        </w:rPr>
        <w:t xml:space="preserve">cannot </w:t>
      </w:r>
      <w:r w:rsidRPr="0031028E">
        <w:rPr>
          <w:rFonts w:ascii="Arial" w:hAnsi="Arial" w:cs="Arial"/>
          <w:b/>
          <w:sz w:val="22"/>
          <w:szCs w:val="22"/>
        </w:rPr>
        <w:t xml:space="preserve">accrue or count any hours at your practicum site until you are registered for the practicum course and </w:t>
      </w:r>
      <w:r w:rsidR="008C4300" w:rsidRPr="0031028E">
        <w:rPr>
          <w:rFonts w:ascii="Arial" w:hAnsi="Arial" w:cs="Arial"/>
          <w:b/>
          <w:sz w:val="22"/>
          <w:szCs w:val="22"/>
        </w:rPr>
        <w:t>receive</w:t>
      </w:r>
      <w:r w:rsidRPr="0031028E">
        <w:rPr>
          <w:rFonts w:ascii="Arial" w:hAnsi="Arial" w:cs="Arial"/>
          <w:b/>
          <w:sz w:val="22"/>
          <w:szCs w:val="22"/>
        </w:rPr>
        <w:t xml:space="preserve"> permission from the course instructor.  Plan accordingly!</w:t>
      </w:r>
    </w:p>
    <w:p w:rsidR="00BB1CB9" w:rsidRPr="0031028E" w:rsidRDefault="00BB1CB9">
      <w:pPr>
        <w:rPr>
          <w:sz w:val="22"/>
          <w:szCs w:val="22"/>
        </w:rPr>
      </w:pPr>
    </w:p>
    <w:sectPr w:rsidR="00BB1CB9" w:rsidRPr="0031028E" w:rsidSect="003D3A67">
      <w:headerReference w:type="default" r:id="rId10"/>
      <w:pgSz w:w="12240" w:h="15840"/>
      <w:pgMar w:top="72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088" w:rsidRDefault="002A7088" w:rsidP="00500217">
      <w:r>
        <w:separator/>
      </w:r>
    </w:p>
  </w:endnote>
  <w:endnote w:type="continuationSeparator" w:id="0">
    <w:p w:rsidR="002A7088" w:rsidRDefault="002A7088" w:rsidP="00500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088" w:rsidRDefault="002A7088" w:rsidP="00500217">
      <w:r>
        <w:separator/>
      </w:r>
    </w:p>
  </w:footnote>
  <w:footnote w:type="continuationSeparator" w:id="0">
    <w:p w:rsidR="002A7088" w:rsidRDefault="002A7088" w:rsidP="00500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217" w:rsidRDefault="00500217">
    <w:pPr>
      <w:pStyle w:val="Header"/>
      <w:jc w:val="right"/>
    </w:pPr>
  </w:p>
  <w:p w:rsidR="00500217" w:rsidRDefault="005002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83C15"/>
    <w:multiLevelType w:val="hybridMultilevel"/>
    <w:tmpl w:val="4C441B24"/>
    <w:lvl w:ilvl="0" w:tplc="75DE46F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8E47BB"/>
    <w:multiLevelType w:val="hybridMultilevel"/>
    <w:tmpl w:val="67B88D70"/>
    <w:lvl w:ilvl="0" w:tplc="75DE46F6">
      <w:start w:val="1"/>
      <w:numFmt w:val="bullet"/>
      <w:lvlText w:val=""/>
      <w:lvlJc w:val="left"/>
      <w:pPr>
        <w:tabs>
          <w:tab w:val="num" w:pos="1530"/>
        </w:tabs>
        <w:ind w:left="1530" w:hanging="720"/>
      </w:pPr>
      <w:rPr>
        <w:rFonts w:ascii="Wingdings" w:hAnsi="Wingdings" w:hint="default"/>
        <w:sz w:val="36"/>
      </w:rPr>
    </w:lvl>
    <w:lvl w:ilvl="1" w:tplc="04090003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">
    <w:nsid w:val="64EC6C89"/>
    <w:multiLevelType w:val="hybridMultilevel"/>
    <w:tmpl w:val="67B88D70"/>
    <w:lvl w:ilvl="0" w:tplc="75DE46F6">
      <w:start w:val="1"/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sz w:val="3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B1B"/>
    <w:rsid w:val="000251E3"/>
    <w:rsid w:val="000E010B"/>
    <w:rsid w:val="000F23AF"/>
    <w:rsid w:val="00213C62"/>
    <w:rsid w:val="00287A7D"/>
    <w:rsid w:val="00290B1B"/>
    <w:rsid w:val="002A7088"/>
    <w:rsid w:val="0031028E"/>
    <w:rsid w:val="00381CB1"/>
    <w:rsid w:val="003D3A67"/>
    <w:rsid w:val="004858C1"/>
    <w:rsid w:val="004A7789"/>
    <w:rsid w:val="004D0DAB"/>
    <w:rsid w:val="004E79E5"/>
    <w:rsid w:val="00500217"/>
    <w:rsid w:val="00535A40"/>
    <w:rsid w:val="005A6C7B"/>
    <w:rsid w:val="006776A2"/>
    <w:rsid w:val="0071695D"/>
    <w:rsid w:val="007323AF"/>
    <w:rsid w:val="007E376B"/>
    <w:rsid w:val="008239AF"/>
    <w:rsid w:val="00853BD7"/>
    <w:rsid w:val="0089479F"/>
    <w:rsid w:val="008C4300"/>
    <w:rsid w:val="0095441B"/>
    <w:rsid w:val="00962CE1"/>
    <w:rsid w:val="00993B2B"/>
    <w:rsid w:val="00A7670B"/>
    <w:rsid w:val="00A87900"/>
    <w:rsid w:val="00AF2B26"/>
    <w:rsid w:val="00B075C5"/>
    <w:rsid w:val="00B60E17"/>
    <w:rsid w:val="00B734F3"/>
    <w:rsid w:val="00BB1CB9"/>
    <w:rsid w:val="00BF357F"/>
    <w:rsid w:val="00C6552E"/>
    <w:rsid w:val="00C904AF"/>
    <w:rsid w:val="00CA2BA9"/>
    <w:rsid w:val="00CD2F46"/>
    <w:rsid w:val="00D36D71"/>
    <w:rsid w:val="00D67AB8"/>
    <w:rsid w:val="00E02E5B"/>
    <w:rsid w:val="00E35CEC"/>
    <w:rsid w:val="00E864BF"/>
    <w:rsid w:val="00EB1742"/>
    <w:rsid w:val="00F67A7C"/>
    <w:rsid w:val="00F94F42"/>
    <w:rsid w:val="00FC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B1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90B1B"/>
    <w:pPr>
      <w:jc w:val="center"/>
    </w:pPr>
    <w:rPr>
      <w:b/>
      <w:bCs/>
      <w:u w:val="single"/>
      <w:lang w:val="x-none" w:eastAsia="x-none"/>
    </w:rPr>
  </w:style>
  <w:style w:type="character" w:customStyle="1" w:styleId="TitleChar">
    <w:name w:val="Title Char"/>
    <w:link w:val="Title"/>
    <w:rsid w:val="00290B1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B1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90B1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02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0021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02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0021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B1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90B1B"/>
    <w:pPr>
      <w:jc w:val="center"/>
    </w:pPr>
    <w:rPr>
      <w:b/>
      <w:bCs/>
      <w:u w:val="single"/>
      <w:lang w:val="x-none" w:eastAsia="x-none"/>
    </w:rPr>
  </w:style>
  <w:style w:type="character" w:customStyle="1" w:styleId="TitleChar">
    <w:name w:val="Title Char"/>
    <w:link w:val="Title"/>
    <w:rsid w:val="00290B1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B1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90B1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02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0021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02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0021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DB8B-7701-4E0C-BBE2-BB65A0F4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1891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Myers, Holly</cp:lastModifiedBy>
  <cp:revision>2</cp:revision>
  <dcterms:created xsi:type="dcterms:W3CDTF">2016-09-08T15:47:00Z</dcterms:created>
  <dcterms:modified xsi:type="dcterms:W3CDTF">2016-09-08T15:47:00Z</dcterms:modified>
</cp:coreProperties>
</file>